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05" w:rsidRPr="00880743" w:rsidRDefault="00733305" w:rsidP="00733305">
      <w:pPr>
        <w:pStyle w:val="1"/>
        <w:spacing w:line="360" w:lineRule="auto"/>
        <w:jc w:val="center"/>
        <w:rPr>
          <w:rFonts w:ascii="Times New Roman" w:hAnsi="Times New Roman"/>
          <w:color w:val="262626"/>
          <w:sz w:val="24"/>
          <w:szCs w:val="24"/>
        </w:rPr>
      </w:pPr>
      <w:r w:rsidRPr="00880743">
        <w:rPr>
          <w:rFonts w:ascii="Times New Roman" w:hAnsi="Times New Roman"/>
          <w:b/>
          <w:color w:val="262626"/>
          <w:sz w:val="24"/>
          <w:szCs w:val="24"/>
        </w:rPr>
        <w:t>Оснащённость образовательного процесса</w:t>
      </w:r>
    </w:p>
    <w:p w:rsidR="00733305" w:rsidRDefault="00733305" w:rsidP="00733305">
      <w:pPr>
        <w:pStyle w:val="1"/>
        <w:spacing w:line="360" w:lineRule="auto"/>
        <w:ind w:left="-153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880743">
        <w:rPr>
          <w:rFonts w:ascii="Times New Roman" w:hAnsi="Times New Roman"/>
          <w:b/>
          <w:color w:val="262626"/>
          <w:sz w:val="24"/>
          <w:szCs w:val="24"/>
        </w:rPr>
        <w:t xml:space="preserve">учебным оборудованием для выполнения   практических работ </w:t>
      </w:r>
    </w:p>
    <w:p w:rsidR="00733305" w:rsidRPr="00880743" w:rsidRDefault="00CD64A0" w:rsidP="00CD64A0">
      <w:pPr>
        <w:pStyle w:val="1"/>
        <w:spacing w:line="36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</w:rPr>
        <w:t>Технология</w:t>
      </w:r>
      <w:bookmarkStart w:id="0" w:name="_GoBack"/>
      <w:bookmarkEnd w:id="0"/>
    </w:p>
    <w:tbl>
      <w:tblPr>
        <w:tblpPr w:leftFromText="180" w:rightFromText="180" w:bottomFromText="200" w:vertAnchor="text" w:horzAnchor="page" w:tblpX="1638" w:tblpY="235"/>
        <w:tblW w:w="14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0"/>
        <w:gridCol w:w="4446"/>
        <w:gridCol w:w="2630"/>
        <w:gridCol w:w="4446"/>
      </w:tblGrid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b/>
                <w:sz w:val="24"/>
                <w:szCs w:val="24"/>
              </w:rPr>
              <w:t>Тема  практических работ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минимум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b/>
                <w:sz w:val="24"/>
                <w:szCs w:val="24"/>
              </w:rPr>
              <w:t>(в расчете 1 комплект на 2 чел.)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b/>
                <w:sz w:val="24"/>
                <w:szCs w:val="24"/>
              </w:rPr>
              <w:t>(% оснащенности)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</w:tr>
      <w:tr w:rsidR="00733305" w:rsidRPr="00880743" w:rsidTr="008E7AE7">
        <w:trPr>
          <w:gridAfter w:val="1"/>
          <w:wAfter w:w="4446" w:type="dxa"/>
          <w:trHeight w:val="88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лицевой и изнаночной сторон ткани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Текстильная лупа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Лоскутки ткани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Снятие мерок для построения чертежа проектного изделия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Манекен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чертежа швейного изделия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Линейка закройщика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образцов машинных швов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Линейка закройщика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накладного кармана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и боковых срезов фартука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жницы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верхнего среза фартука притачным поясом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бретелей и соединение их с нагрудником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образца изделия из лоскутов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  <w:trHeight w:val="112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деталей изделия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 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натуральных волокон животного происхождения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Текстильная лупа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чертежа плечевого изделия по своим меркам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Линейка закройщика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швейного изделия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Линейка закройщика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выреза горловины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боковых швов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низа рукавов и низа изделия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Элементы отделки в изделии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ВТО изделия. Контроль качества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Технология выполнения различных петель и узоров.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Крючки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Спицы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Пяльца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Вязания. полотна по кругу. Ажурное вязание.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Крючки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 комплект на 5 чел.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Деловая игра «Мозговой штурм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Компьютер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Колонки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Разработка сборочного чертежа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pStyle w:val="10"/>
              <w:tabs>
                <w:tab w:val="left" w:pos="720"/>
              </w:tabs>
              <w:spacing w:line="240" w:lineRule="auto"/>
            </w:pPr>
            <w:r w:rsidRPr="00880743">
              <w:t>Комплект образцов моделей различных механизмов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pStyle w:val="10"/>
              <w:spacing w:line="240" w:lineRule="auto"/>
              <w:rPr>
                <w:rFonts w:eastAsiaTheme="minorEastAsia"/>
              </w:rPr>
            </w:pPr>
            <w:r w:rsidRPr="00880743">
              <w:rPr>
                <w:rFonts w:eastAsiaTheme="minorEastAsia"/>
              </w:rPr>
              <w:t>Использование цифровых образовательных Интернет ресурсов</w:t>
            </w:r>
          </w:p>
          <w:p w:rsidR="00733305" w:rsidRPr="00880743" w:rsidRDefault="00733305" w:rsidP="008E7AE7">
            <w:pPr>
              <w:pStyle w:val="10"/>
              <w:tabs>
                <w:tab w:val="left" w:pos="720"/>
              </w:tabs>
              <w:spacing w:line="240" w:lineRule="auto"/>
            </w:pP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выкройки проектного изделия. Подготовка выкройки проектного изделия к раскрою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Выкройки изделий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Линейка закройщика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 и регулирование механизмов швейной машин</w:t>
            </w:r>
          </w:p>
          <w:p w:rsidR="00733305" w:rsidRPr="00880743" w:rsidRDefault="00733305" w:rsidP="008E7AE7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Раскладка выкроек на ткани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pStyle w:val="10"/>
              <w:widowControl w:val="0"/>
              <w:tabs>
                <w:tab w:val="left" w:pos="708"/>
              </w:tabs>
              <w:rPr>
                <w:rFonts w:eastAsia="Calibri"/>
              </w:rPr>
            </w:pPr>
            <w:r w:rsidRPr="00880743">
              <w:t>Устранение дефектов машинной строчки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проектного изделия по индивидуальному </w:t>
            </w:r>
            <w:r w:rsidRPr="00880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Швейная машина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Ножницы 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  <w:p w:rsidR="00733305" w:rsidRPr="00880743" w:rsidRDefault="00733305" w:rsidP="008E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Технология выполнения стежков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моделей передаточных механизмов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pStyle w:val="10"/>
              <w:tabs>
                <w:tab w:val="left" w:pos="720"/>
              </w:tabs>
              <w:spacing w:line="240" w:lineRule="auto"/>
            </w:pPr>
            <w:r w:rsidRPr="00880743">
              <w:t>Комплект образцов моделей различных механизмов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«Дизайн в процессе проектирования труда»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pStyle w:val="10"/>
              <w:spacing w:line="240" w:lineRule="auto"/>
              <w:rPr>
                <w:rFonts w:eastAsiaTheme="minorEastAsia"/>
              </w:rPr>
            </w:pPr>
            <w:r w:rsidRPr="00880743">
              <w:rPr>
                <w:rFonts w:eastAsiaTheme="minorEastAsia"/>
              </w:rPr>
              <w:t>Использование цифровых образовательных Интернет ресурсов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Распознавание видов металлов и сплавов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Плакаты сплавов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Сервировка стола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Чайный набор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модели простейшего гальванического элемента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pStyle w:val="10"/>
              <w:spacing w:line="240" w:lineRule="auto"/>
              <w:rPr>
                <w:rFonts w:eastAsiaTheme="minorEastAsia"/>
              </w:rPr>
            </w:pPr>
            <w:r w:rsidRPr="00880743">
              <w:rPr>
                <w:rFonts w:eastAsiaTheme="minorEastAsia"/>
              </w:rPr>
              <w:t>Использование цифровых образовательных Интернет ресурсов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«Деловые игры по различным сюжетам коммуникации»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 xml:space="preserve">Сборник  деловых игр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Бездомные животные как проблема своего района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05" w:rsidRPr="00880743" w:rsidRDefault="00733305" w:rsidP="008E7AE7">
            <w:pPr>
              <w:pStyle w:val="10"/>
              <w:spacing w:line="240" w:lineRule="auto"/>
              <w:rPr>
                <w:rFonts w:eastAsiaTheme="minorEastAsia"/>
              </w:rPr>
            </w:pPr>
            <w:r w:rsidRPr="00880743">
              <w:rPr>
                <w:rFonts w:eastAsiaTheme="minorEastAsia"/>
              </w:rPr>
              <w:t>Использование цифровых образовательных Интернет ресурсов</w:t>
            </w:r>
          </w:p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33305" w:rsidRPr="00880743" w:rsidTr="008E7AE7">
        <w:trPr>
          <w:gridAfter w:val="1"/>
          <w:wAfter w:w="4446" w:type="dxa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«Приём на работу»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Сборник  деловых игр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05" w:rsidRPr="00880743" w:rsidRDefault="00733305" w:rsidP="008E7AE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33305" w:rsidRPr="00880743" w:rsidRDefault="00733305" w:rsidP="00733305">
      <w:pPr>
        <w:pStyle w:val="1"/>
        <w:spacing w:line="360" w:lineRule="auto"/>
        <w:ind w:left="-15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733305" w:rsidRPr="00880743" w:rsidRDefault="00733305" w:rsidP="00733305">
      <w:pPr>
        <w:rPr>
          <w:rFonts w:ascii="Times New Roman" w:hAnsi="Times New Roman" w:cs="Times New Roman"/>
          <w:b/>
          <w:sz w:val="24"/>
          <w:szCs w:val="24"/>
        </w:rPr>
      </w:pPr>
    </w:p>
    <w:p w:rsidR="00733305" w:rsidRPr="00880743" w:rsidRDefault="00733305" w:rsidP="009A60C4">
      <w:pPr>
        <w:shd w:val="clear" w:color="auto" w:fill="FFFFFF"/>
        <w:spacing w:after="169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  <w:sectPr w:rsidR="00733305" w:rsidRPr="00880743">
          <w:pgSz w:w="11906" w:h="16838"/>
          <w:pgMar w:top="1281" w:right="1118" w:bottom="1003" w:left="1190" w:header="0" w:footer="0" w:gutter="0"/>
          <w:cols w:space="720"/>
          <w:formProt w:val="0"/>
        </w:sectPr>
      </w:pPr>
      <w:r w:rsidRPr="008807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33305" w:rsidRPr="00880743" w:rsidRDefault="00733305" w:rsidP="00733305">
      <w:pPr>
        <w:rPr>
          <w:rFonts w:ascii="Times New Roman" w:hAnsi="Times New Roman" w:cs="Times New Roman"/>
          <w:b/>
          <w:sz w:val="24"/>
          <w:szCs w:val="24"/>
        </w:rPr>
      </w:pPr>
    </w:p>
    <w:sectPr w:rsidR="00733305" w:rsidRPr="00880743" w:rsidSect="007333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305"/>
    <w:rsid w:val="004F0668"/>
    <w:rsid w:val="00733305"/>
    <w:rsid w:val="009A60C4"/>
    <w:rsid w:val="00C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semiHidden/>
    <w:locked/>
    <w:rsid w:val="0073330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semiHidden/>
    <w:rsid w:val="007333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Обычный1"/>
    <w:uiPriority w:val="99"/>
    <w:semiHidden/>
    <w:qFormat/>
    <w:rsid w:val="007333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Новогородская школа</cp:lastModifiedBy>
  <cp:revision>5</cp:revision>
  <dcterms:created xsi:type="dcterms:W3CDTF">2019-01-08T04:37:00Z</dcterms:created>
  <dcterms:modified xsi:type="dcterms:W3CDTF">2019-01-10T08:09:00Z</dcterms:modified>
</cp:coreProperties>
</file>