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4" w:rsidRPr="00883084" w:rsidRDefault="00883084" w:rsidP="00883084">
      <w:pPr>
        <w:pStyle w:val="a3"/>
        <w:jc w:val="center"/>
        <w:rPr>
          <w:b/>
          <w:color w:val="000000"/>
          <w:sz w:val="27"/>
          <w:szCs w:val="27"/>
        </w:rPr>
      </w:pPr>
      <w:r w:rsidRPr="00883084">
        <w:rPr>
          <w:b/>
          <w:color w:val="000000"/>
          <w:sz w:val="27"/>
          <w:szCs w:val="27"/>
        </w:rPr>
        <w:t>Что такое грипп и какова его опасность?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 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бронхит). Именно пневмония является причиной большинства смертельных исходов от гриппа; осложнения со стороны верхних дыхательных путей и ЛОР-органов (отит, синусит, ринит, трахеит); осложнения со стороны </w:t>
      </w:r>
      <w:proofErr w:type="gramStart"/>
      <w:r>
        <w:rPr>
          <w:color w:val="000000"/>
          <w:sz w:val="27"/>
          <w:szCs w:val="27"/>
        </w:rPr>
        <w:t>сердечно-сосудистой</w:t>
      </w:r>
      <w:proofErr w:type="gramEnd"/>
      <w:r>
        <w:rPr>
          <w:color w:val="000000"/>
          <w:sz w:val="27"/>
          <w:szCs w:val="27"/>
        </w:rPr>
        <w:t xml:space="preserve"> системы (миокардит, перикардит); осложнения со стороны нервной системы (менингит, </w:t>
      </w:r>
      <w:proofErr w:type="spellStart"/>
      <w:r>
        <w:rPr>
          <w:color w:val="000000"/>
          <w:sz w:val="27"/>
          <w:szCs w:val="27"/>
        </w:rPr>
        <w:t>менингоэнцефалит</w:t>
      </w:r>
      <w:proofErr w:type="spellEnd"/>
      <w:r>
        <w:rPr>
          <w:color w:val="000000"/>
          <w:sz w:val="27"/>
          <w:szCs w:val="27"/>
        </w:rPr>
        <w:t xml:space="preserve">, энцефалит, невралгии, </w:t>
      </w:r>
      <w:proofErr w:type="spellStart"/>
      <w:r>
        <w:rPr>
          <w:color w:val="000000"/>
          <w:sz w:val="27"/>
          <w:szCs w:val="27"/>
        </w:rPr>
        <w:t>полирадикулоневриты</w:t>
      </w:r>
      <w:proofErr w:type="spellEnd"/>
      <w:r>
        <w:rPr>
          <w:color w:val="000000"/>
          <w:sz w:val="27"/>
          <w:szCs w:val="27"/>
        </w:rPr>
        <w:t>).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Обычно грипп начинается внезапно. Возбудители гриппа, вирусы типов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симптомов гриппа — жар, температура 37,5–39</w:t>
      </w:r>
      <w:proofErr w:type="gramStart"/>
      <w:r>
        <w:rPr>
          <w:color w:val="000000"/>
          <w:sz w:val="27"/>
          <w:szCs w:val="27"/>
        </w:rPr>
        <w:t xml:space="preserve"> °С</w:t>
      </w:r>
      <w:proofErr w:type="gramEnd"/>
      <w:r>
        <w:rPr>
          <w:color w:val="000000"/>
          <w:sz w:val="27"/>
          <w:szCs w:val="27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делать при заболевании гриппом?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Важно!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rPr>
          <w:color w:val="000000"/>
          <w:sz w:val="27"/>
          <w:szCs w:val="27"/>
        </w:rPr>
        <w:t>иммунную</w:t>
      </w:r>
      <w:proofErr w:type="gramEnd"/>
      <w:r>
        <w:rPr>
          <w:color w:val="000000"/>
          <w:sz w:val="27"/>
          <w:szCs w:val="27"/>
        </w:rPr>
        <w:t xml:space="preserve"> и другие системы организма.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клюквенный или брусничный морс, щелочные минеральные воды. Пить нужно чаще и как можно больше. При температуре 38 — 39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 xml:space="preserve"> вызовите участкового врача на дом либо бригаду «скорой помощи». При кашле и чихании больной должен прикрывать рот и нос платком или салфеткой. 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 Общение с заболевшим гриппом следует ограничить, а при уходе за ним использовать медицинскую маску или марлевую повязку.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защитить себя от гриппа?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Правила профилактики гриппа: сделайте прививку против гриппа до начала эпидемического сезона; сократите время пребывания в местах массовых скоплений людей и общественном транспорте; пользуйтесь маской в местах скопления людей; избегайте тесных контактов с людьми, которые имеют признаки заболевания, например, чихают или кашляют; регулярно тщательно мойте руки с мылом, особенно после улицы и общественного транспорта;</w:t>
      </w:r>
      <w:proofErr w:type="gramEnd"/>
      <w:r>
        <w:rPr>
          <w:color w:val="000000"/>
          <w:sz w:val="27"/>
          <w:szCs w:val="27"/>
        </w:rPr>
        <w:t xml:space="preserve"> промывайте полость носа, особенно после улицы и общественного транспорта; регулярно проветривайте помещение, в котором находитесь; регулярно делайте влажную уборку в помещении, в котором находитесь; увлажняйте воздух в помещении, в котором находитесь; ешьте как можно больше продуктов, содержащих витамин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(клюква, брусника, лимон и др.), блюд с добавлением чеснока и лука. По рекомендации врача используйте препараты и средства, повышающие иммунитет.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883084" w:rsidRDefault="00883084" w:rsidP="008830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Ведите здоровый образ жизни, высыпайтесь, сбалансированно питайтесь и регулярно занимайтесь физкультурой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593E65" w:rsidRDefault="00593E65"/>
    <w:sectPr w:rsidR="00593E65" w:rsidSect="00883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4"/>
    <w:rsid w:val="000A1BB5"/>
    <w:rsid w:val="00226B7E"/>
    <w:rsid w:val="002A2984"/>
    <w:rsid w:val="003645E7"/>
    <w:rsid w:val="004450AA"/>
    <w:rsid w:val="004609A3"/>
    <w:rsid w:val="0047645D"/>
    <w:rsid w:val="00492E14"/>
    <w:rsid w:val="00593E65"/>
    <w:rsid w:val="005D3BF6"/>
    <w:rsid w:val="00602DC7"/>
    <w:rsid w:val="00673634"/>
    <w:rsid w:val="006F0FB3"/>
    <w:rsid w:val="00787125"/>
    <w:rsid w:val="007C6453"/>
    <w:rsid w:val="0084038D"/>
    <w:rsid w:val="00851A8E"/>
    <w:rsid w:val="00883084"/>
    <w:rsid w:val="008C48AD"/>
    <w:rsid w:val="0097201C"/>
    <w:rsid w:val="00B00DCD"/>
    <w:rsid w:val="00B41EA9"/>
    <w:rsid w:val="00B63358"/>
    <w:rsid w:val="00BC7406"/>
    <w:rsid w:val="00BF2C51"/>
    <w:rsid w:val="00C13143"/>
    <w:rsid w:val="00C52627"/>
    <w:rsid w:val="00CD654C"/>
    <w:rsid w:val="00D15CFA"/>
    <w:rsid w:val="00E04B07"/>
    <w:rsid w:val="00E35760"/>
    <w:rsid w:val="00E5168D"/>
    <w:rsid w:val="00EE408B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2019-02-01T06:59:00Z</dcterms:created>
  <dcterms:modified xsi:type="dcterms:W3CDTF">2019-02-01T07:00:00Z</dcterms:modified>
</cp:coreProperties>
</file>